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entury Schoolbook" w:cs="Century Schoolbook" w:hAnsi="Century Schoolbook" w:eastAsia="Century Schoolbook"/>
          <w:sz w:val="44"/>
          <w:szCs w:val="44"/>
        </w:rPr>
      </w:pPr>
      <w:r>
        <w:rPr>
          <w:rFonts w:ascii="Century Schoolbook" w:hAnsi="Century Schoolbook"/>
          <w:sz w:val="44"/>
          <w:szCs w:val="44"/>
          <w:rtl w:val="0"/>
          <w:lang w:val="en-US"/>
        </w:rPr>
        <w:t>Summer Camp 2019 Options</w:t>
      </w:r>
    </w:p>
    <w:p>
      <w:pPr>
        <w:pStyle w:val="Body A"/>
        <w:jc w:val="center"/>
        <w:rPr>
          <w:rFonts w:ascii="Century Schoolbook" w:cs="Century Schoolbook" w:hAnsi="Century Schoolbook" w:eastAsia="Century Schoolbook"/>
          <w:sz w:val="44"/>
          <w:szCs w:val="44"/>
        </w:rPr>
      </w:pPr>
    </w:p>
    <w:p>
      <w:pPr>
        <w:pStyle w:val="Body A"/>
        <w:jc w:val="center"/>
        <w:rPr>
          <w:sz w:val="44"/>
          <w:szCs w:val="44"/>
        </w:rPr>
      </w:pPr>
      <w:r>
        <w:rPr>
          <w:sz w:val="44"/>
          <w:szCs w:val="44"/>
          <w:rtl w:val="0"/>
          <w:lang w:val="en-US"/>
        </w:rPr>
        <w:t>Early</w:t>
      </w:r>
      <w:r>
        <w:rPr>
          <w:rFonts w:ascii="Century Schoolbook" w:hAnsi="Century Schoolbook"/>
          <w:sz w:val="44"/>
          <w:szCs w:val="44"/>
          <w:rtl w:val="0"/>
          <w:lang w:val="en-US"/>
        </w:rPr>
        <w:t xml:space="preserve"> </w:t>
      </w:r>
      <w:r>
        <w:rPr>
          <w:sz w:val="44"/>
          <w:szCs w:val="44"/>
          <w:rtl w:val="0"/>
          <w:lang w:val="en-US"/>
        </w:rPr>
        <w:t>Ju</w:t>
      </w:r>
      <w:r>
        <w:rPr>
          <w:sz w:val="44"/>
          <w:szCs w:val="44"/>
          <w:rtl w:val="0"/>
          <w:lang w:val="en-US"/>
        </w:rPr>
        <w:t>ly</w:t>
      </w:r>
      <w:r>
        <w:rPr>
          <w:sz w:val="44"/>
          <w:szCs w:val="44"/>
          <w:rtl w:val="0"/>
          <w:lang w:val="en-US"/>
        </w:rPr>
        <w:t xml:space="preserve"> Camps</w:t>
      </w:r>
    </w:p>
    <w:p>
      <w:pPr>
        <w:pStyle w:val="Body A"/>
        <w:jc w:val="center"/>
        <w:rPr>
          <w:sz w:val="44"/>
          <w:szCs w:val="44"/>
        </w:rPr>
      </w:pPr>
    </w:p>
    <w:p>
      <w:pPr>
        <w:pStyle w:val="Body A"/>
        <w:jc w:val="center"/>
        <w:rPr>
          <w:sz w:val="44"/>
          <w:szCs w:val="44"/>
        </w:rPr>
      </w:pPr>
      <w:r>
        <w:rPr>
          <w:sz w:val="32"/>
          <w:szCs w:val="32"/>
          <w:rtl w:val="0"/>
          <w:lang w:val="en-US"/>
        </w:rPr>
        <w:t>Cost $225</w:t>
      </w:r>
    </w:p>
    <w:p>
      <w:pPr>
        <w:pStyle w:val="Body A"/>
        <w:jc w:val="center"/>
        <w:rPr>
          <w:sz w:val="32"/>
          <w:szCs w:val="32"/>
        </w:rPr>
      </w:pPr>
      <w:r>
        <w:rPr>
          <w:sz w:val="32"/>
          <w:szCs w:val="32"/>
          <w:rtl w:val="0"/>
          <w:lang w:val="en-US"/>
        </w:rPr>
        <w:t>Supply fee - $25/camp</w:t>
      </w:r>
    </w:p>
    <w:p>
      <w:pPr>
        <w:pStyle w:val="Body A"/>
        <w:jc w:val="center"/>
        <w:rPr>
          <w:sz w:val="32"/>
          <w:szCs w:val="32"/>
        </w:rPr>
      </w:pPr>
    </w:p>
    <w:p>
      <w:pPr>
        <w:pStyle w:val="List Paragraph"/>
        <w:numPr>
          <w:ilvl w:val="0"/>
          <w:numId w:val="2"/>
        </w:numPr>
        <w:bidi w:val="0"/>
        <w:ind w:right="0"/>
        <w:jc w:val="left"/>
        <w:rPr>
          <w:sz w:val="32"/>
          <w:szCs w:val="32"/>
          <w:rtl w:val="0"/>
          <w:lang w:val="en-US"/>
        </w:rPr>
      </w:pPr>
      <w:r>
        <w:rPr>
          <w:sz w:val="32"/>
          <w:szCs w:val="32"/>
          <w:rtl w:val="0"/>
          <w:lang w:val="en-US"/>
        </w:rPr>
        <w:t xml:space="preserve">Morning Session 9AM </w:t>
      </w:r>
      <w:r>
        <w:rPr>
          <w:sz w:val="32"/>
          <w:szCs w:val="32"/>
          <w:rtl w:val="0"/>
          <w:lang w:val="en-US"/>
        </w:rPr>
        <w:t xml:space="preserve">– </w:t>
      </w:r>
      <w:r>
        <w:rPr>
          <w:sz w:val="32"/>
          <w:szCs w:val="32"/>
          <w:rtl w:val="0"/>
          <w:lang w:val="en-US"/>
        </w:rPr>
        <w:t>12PM</w:t>
      </w:r>
    </w:p>
    <w:p>
      <w:pPr>
        <w:pStyle w:val="List Paragraph"/>
        <w:numPr>
          <w:ilvl w:val="0"/>
          <w:numId w:val="2"/>
        </w:numPr>
        <w:bidi w:val="0"/>
        <w:ind w:right="0"/>
        <w:jc w:val="left"/>
        <w:rPr>
          <w:sz w:val="32"/>
          <w:szCs w:val="32"/>
          <w:rtl w:val="0"/>
          <w:lang w:val="en-US"/>
        </w:rPr>
      </w:pPr>
      <w:r>
        <w:rPr>
          <w:sz w:val="32"/>
          <w:szCs w:val="32"/>
          <w:rtl w:val="0"/>
          <w:lang w:val="en-US"/>
        </w:rPr>
        <w:t>Lunch and Recess Break 12PM -1PM</w:t>
      </w:r>
    </w:p>
    <w:p>
      <w:pPr>
        <w:pStyle w:val="List Paragraph"/>
        <w:numPr>
          <w:ilvl w:val="0"/>
          <w:numId w:val="2"/>
        </w:numPr>
        <w:bidi w:val="0"/>
        <w:ind w:right="0"/>
        <w:jc w:val="left"/>
        <w:rPr>
          <w:sz w:val="32"/>
          <w:szCs w:val="32"/>
          <w:rtl w:val="0"/>
          <w:lang w:val="en-US"/>
        </w:rPr>
      </w:pPr>
      <w:r>
        <w:rPr>
          <w:sz w:val="32"/>
          <w:szCs w:val="32"/>
          <w:rtl w:val="0"/>
          <w:lang w:val="en-US"/>
        </w:rPr>
        <w:t xml:space="preserve">Afternoon Session 1PM </w:t>
      </w:r>
      <w:r>
        <w:rPr>
          <w:sz w:val="32"/>
          <w:szCs w:val="32"/>
          <w:rtl w:val="0"/>
          <w:lang w:val="en-US"/>
        </w:rPr>
        <w:t xml:space="preserve">– </w:t>
      </w:r>
      <w:r>
        <w:rPr>
          <w:sz w:val="32"/>
          <w:szCs w:val="32"/>
          <w:rtl w:val="0"/>
          <w:lang w:val="en-US"/>
        </w:rPr>
        <w:t>4PM</w:t>
      </w:r>
    </w:p>
    <w:p>
      <w:pPr>
        <w:pStyle w:val="Body A"/>
      </w:pPr>
    </w:p>
    <w:p>
      <w:pPr>
        <w:pStyle w:val="Body A"/>
        <w:rPr>
          <w:b w:val="1"/>
          <w:bCs w:val="1"/>
          <w:sz w:val="32"/>
          <w:szCs w:val="32"/>
          <w:u w:val="single"/>
        </w:rPr>
      </w:pPr>
      <w:r>
        <w:rPr>
          <w:b w:val="1"/>
          <w:bCs w:val="1"/>
          <w:sz w:val="32"/>
          <w:szCs w:val="32"/>
          <w:u w:val="single"/>
          <w:rtl w:val="0"/>
          <w:lang w:val="en-US"/>
        </w:rPr>
        <w:t>Handwriting Camp</w:t>
      </w:r>
    </w:p>
    <w:p>
      <w:pPr>
        <w:pStyle w:val="Body A"/>
        <w:rPr>
          <w:b w:val="1"/>
          <w:bCs w:val="1"/>
          <w:sz w:val="32"/>
          <w:szCs w:val="32"/>
          <w:u w:val="single"/>
        </w:rPr>
      </w:pPr>
      <w:r>
        <w:rPr>
          <w:b w:val="1"/>
          <w:bCs w:val="1"/>
          <w:sz w:val="32"/>
          <w:szCs w:val="32"/>
          <w:u w:val="single"/>
          <w:rtl w:val="0"/>
          <w:lang w:val="en-US"/>
        </w:rPr>
        <w:t>July 8-11</w:t>
      </w:r>
      <w:r>
        <w:rPr>
          <w:b w:val="1"/>
          <w:bCs w:val="1"/>
          <w:sz w:val="32"/>
          <w:szCs w:val="32"/>
          <w:u w:val="single"/>
          <w:rtl w:val="0"/>
          <w:lang w:val="en-US"/>
        </w:rPr>
        <w:t xml:space="preserve"> E</w:t>
      </w:r>
      <w:r>
        <w:rPr>
          <w:b w:val="1"/>
          <w:bCs w:val="1"/>
          <w:sz w:val="32"/>
          <w:szCs w:val="32"/>
          <w:u w:val="single"/>
          <w:rtl w:val="0"/>
          <w:lang w:val="en-US"/>
        </w:rPr>
        <w:t>lementary (2nd-4th) 10-11:30</w:t>
      </w:r>
    </w:p>
    <w:p>
      <w:pPr>
        <w:pStyle w:val="Body A"/>
        <w:rPr>
          <w:b w:val="1"/>
          <w:bCs w:val="1"/>
          <w:sz w:val="32"/>
          <w:szCs w:val="32"/>
          <w:u w:val="single"/>
        </w:rPr>
      </w:pPr>
      <w:r>
        <w:rPr>
          <w:b w:val="1"/>
          <w:bCs w:val="1"/>
          <w:sz w:val="32"/>
          <w:szCs w:val="32"/>
          <w:u w:val="single"/>
          <w:rtl w:val="0"/>
          <w:lang w:val="en-US"/>
        </w:rPr>
        <w:t>M</w:t>
      </w:r>
      <w:r>
        <w:rPr>
          <w:b w:val="1"/>
          <w:bCs w:val="1"/>
          <w:sz w:val="32"/>
          <w:szCs w:val="32"/>
          <w:u w:val="single"/>
          <w:rtl w:val="0"/>
          <w:lang w:val="en-US"/>
        </w:rPr>
        <w:t xml:space="preserve">iddle </w:t>
      </w:r>
      <w:r>
        <w:rPr>
          <w:b w:val="1"/>
          <w:bCs w:val="1"/>
          <w:sz w:val="32"/>
          <w:szCs w:val="32"/>
          <w:u w:val="single"/>
          <w:rtl w:val="0"/>
          <w:lang w:val="en-US"/>
        </w:rPr>
        <w:t>S</w:t>
      </w:r>
      <w:r>
        <w:rPr>
          <w:b w:val="1"/>
          <w:bCs w:val="1"/>
          <w:sz w:val="32"/>
          <w:szCs w:val="32"/>
          <w:u w:val="single"/>
          <w:rtl w:val="0"/>
          <w:lang w:val="en-US"/>
        </w:rPr>
        <w:t xml:space="preserve">chool (5th-7th) </w:t>
      </w:r>
      <w:r>
        <w:rPr>
          <w:b w:val="1"/>
          <w:bCs w:val="1"/>
          <w:sz w:val="32"/>
          <w:szCs w:val="32"/>
          <w:u w:val="single"/>
          <w:rtl w:val="0"/>
        </w:rPr>
        <w:t> </w:t>
      </w:r>
      <w:r>
        <w:rPr>
          <w:b w:val="1"/>
          <w:bCs w:val="1"/>
          <w:sz w:val="32"/>
          <w:szCs w:val="32"/>
          <w:u w:val="single"/>
          <w:rtl w:val="0"/>
        </w:rPr>
        <w:t>1-2:30</w:t>
      </w:r>
    </w:p>
    <w:p>
      <w:pPr>
        <w:pStyle w:val="Body A"/>
        <w:rPr>
          <w:b w:val="1"/>
          <w:bCs w:val="1"/>
          <w:sz w:val="32"/>
          <w:szCs w:val="32"/>
          <w:u w:val="single"/>
        </w:rPr>
      </w:pPr>
    </w:p>
    <w:p>
      <w:pPr>
        <w:pStyle w:val="Body A"/>
      </w:pPr>
      <w:r>
        <w:rPr>
          <w:rtl w:val="0"/>
          <w:lang w:val="en-US"/>
        </w:rPr>
        <w:t>Led by Tonya Makar, MS, OTR, an Occupational Therapist with training and experience in direct handwriting instruction for children of all ages and abilities. Instruction is focused on improving handwriting legibility using research based and proven methods. Using the Size Matters Handwriting Program, students will be engaged in age-appropriate and fun activities while quickly improving the formation, size, line placement, and spacing of their written work. The skills learned in this camp can be used regardless of the handwriting program used at their school and will improve both print and cursive writing legibility.</w:t>
      </w:r>
    </w:p>
    <w:p>
      <w:pPr>
        <w:pStyle w:val="Body A"/>
      </w:pPr>
    </w:p>
    <w:p>
      <w:pPr>
        <w:pStyle w:val="Body A"/>
      </w:pPr>
      <w:r>
        <w:rPr>
          <w:rtl w:val="0"/>
          <w:lang w:val="en-US"/>
        </w:rPr>
        <w:t>During this 4-day camp, students will:</w:t>
      </w:r>
    </w:p>
    <w:p>
      <w:pPr>
        <w:pStyle w:val="Body A"/>
      </w:pPr>
    </w:p>
    <w:p>
      <w:pPr>
        <w:pStyle w:val="Body A"/>
        <w:numPr>
          <w:ilvl w:val="0"/>
          <w:numId w:val="4"/>
        </w:numPr>
        <w:rPr>
          <w:lang w:val="en-US"/>
        </w:rPr>
      </w:pPr>
      <w:r>
        <w:rPr>
          <w:rtl w:val="0"/>
          <w:lang w:val="en-US"/>
        </w:rPr>
        <w:t xml:space="preserve">Learn the rules for letter size, line placement, and spacing </w:t>
      </w:r>
      <w:r>
        <w:br w:type="textWrapping"/>
      </w:r>
    </w:p>
    <w:p>
      <w:pPr>
        <w:pStyle w:val="Body A"/>
        <w:numPr>
          <w:ilvl w:val="0"/>
          <w:numId w:val="4"/>
        </w:numPr>
        <w:rPr>
          <w:lang w:val="en-US"/>
        </w:rPr>
      </w:pPr>
      <w:r>
        <w:rPr>
          <w:rtl w:val="0"/>
          <w:lang w:val="en-US"/>
        </w:rPr>
        <w:t>Analyze their writing and learn to track progress</w:t>
      </w:r>
      <w:r>
        <w:br w:type="textWrapping"/>
      </w:r>
    </w:p>
    <w:p>
      <w:pPr>
        <w:pStyle w:val="Body A"/>
        <w:numPr>
          <w:ilvl w:val="0"/>
          <w:numId w:val="4"/>
        </w:numPr>
        <w:rPr>
          <w:lang w:val="en-US"/>
        </w:rPr>
      </w:pPr>
      <w:r>
        <w:rPr>
          <w:rtl w:val="0"/>
          <w:lang w:val="en-US"/>
        </w:rPr>
        <w:t>Take pride in their improved handwriting skills</w:t>
      </w:r>
      <w:r>
        <w:br w:type="textWrapping"/>
      </w:r>
    </w:p>
    <w:p>
      <w:pPr>
        <w:pStyle w:val="Body A"/>
        <w:numPr>
          <w:ilvl w:val="0"/>
          <w:numId w:val="4"/>
        </w:numPr>
      </w:pPr>
      <w:r>
        <w:rPr>
          <w:rtl w:val="0"/>
        </w:rPr>
        <w:t>Have fun!!!</w:t>
      </w:r>
      <w:r>
        <w:br w:type="textWrapping"/>
      </w:r>
    </w:p>
    <w:p>
      <w:pPr>
        <w:pStyle w:val="Body A"/>
        <w:jc w:val="center"/>
        <w:rPr>
          <w:rFonts w:ascii="Century Schoolbook" w:cs="Century Schoolbook" w:hAnsi="Century Schoolbook" w:eastAsia="Century Schoolbook"/>
          <w:sz w:val="44"/>
          <w:szCs w:val="44"/>
        </w:rPr>
      </w:pPr>
      <w:r>
        <w:rPr>
          <w:rFonts w:ascii="Century Schoolbook" w:hAnsi="Century Schoolbook"/>
          <w:sz w:val="44"/>
          <w:szCs w:val="44"/>
          <w:rtl w:val="0"/>
          <w:lang w:val="en-US"/>
        </w:rPr>
        <w:t>Summer Camp 2019 Options</w:t>
      </w:r>
    </w:p>
    <w:p>
      <w:pPr>
        <w:pStyle w:val="Body A"/>
        <w:jc w:val="center"/>
        <w:rPr>
          <w:sz w:val="44"/>
          <w:szCs w:val="44"/>
        </w:rPr>
      </w:pPr>
      <w:r>
        <w:rPr>
          <w:sz w:val="44"/>
          <w:szCs w:val="44"/>
          <w:rtl w:val="0"/>
          <w:lang w:val="en-US"/>
        </w:rPr>
        <w:t>July Camps</w:t>
      </w:r>
    </w:p>
    <w:p>
      <w:pPr>
        <w:pStyle w:val="Body A"/>
      </w:pPr>
    </w:p>
    <w:p>
      <w:pPr>
        <w:pStyle w:val="Body A"/>
        <w:jc w:val="center"/>
        <w:rPr>
          <w:sz w:val="32"/>
          <w:szCs w:val="32"/>
        </w:rPr>
      </w:pPr>
      <w:r>
        <w:rPr>
          <w:sz w:val="32"/>
          <w:szCs w:val="32"/>
          <w:rtl w:val="0"/>
          <w:lang w:val="en-US"/>
        </w:rPr>
        <w:t>Half Days - $175/Child</w:t>
      </w:r>
    </w:p>
    <w:p>
      <w:pPr>
        <w:pStyle w:val="Body A"/>
        <w:jc w:val="center"/>
        <w:rPr>
          <w:sz w:val="32"/>
          <w:szCs w:val="32"/>
        </w:rPr>
      </w:pPr>
      <w:r>
        <w:rPr>
          <w:sz w:val="32"/>
          <w:szCs w:val="32"/>
          <w:rtl w:val="0"/>
          <w:lang w:val="en-US"/>
        </w:rPr>
        <w:t>Full Days (with a lunch break) - $300/Child</w:t>
      </w:r>
    </w:p>
    <w:p>
      <w:pPr>
        <w:pStyle w:val="Body A"/>
        <w:jc w:val="center"/>
        <w:rPr>
          <w:sz w:val="32"/>
          <w:szCs w:val="32"/>
        </w:rPr>
      </w:pPr>
      <w:r>
        <w:rPr>
          <w:sz w:val="32"/>
          <w:szCs w:val="32"/>
          <w:rtl w:val="0"/>
          <w:lang w:val="en-US"/>
        </w:rPr>
        <w:t>Supply fee - $25/camp</w:t>
      </w:r>
    </w:p>
    <w:p>
      <w:pPr>
        <w:pStyle w:val="Body A"/>
        <w:jc w:val="center"/>
        <w:rPr>
          <w:sz w:val="32"/>
          <w:szCs w:val="32"/>
        </w:rPr>
      </w:pPr>
    </w:p>
    <w:p>
      <w:pPr>
        <w:pStyle w:val="List Paragraph"/>
        <w:numPr>
          <w:ilvl w:val="0"/>
          <w:numId w:val="2"/>
        </w:numPr>
        <w:bidi w:val="0"/>
        <w:ind w:right="0"/>
        <w:jc w:val="left"/>
        <w:rPr>
          <w:sz w:val="32"/>
          <w:szCs w:val="32"/>
          <w:rtl w:val="0"/>
          <w:lang w:val="en-US"/>
        </w:rPr>
      </w:pPr>
      <w:r>
        <w:rPr>
          <w:sz w:val="32"/>
          <w:szCs w:val="32"/>
          <w:rtl w:val="0"/>
          <w:lang w:val="en-US"/>
        </w:rPr>
        <w:t xml:space="preserve">Morning Session 9AM </w:t>
      </w:r>
      <w:r>
        <w:rPr>
          <w:sz w:val="32"/>
          <w:szCs w:val="32"/>
          <w:rtl w:val="0"/>
          <w:lang w:val="en-US"/>
        </w:rPr>
        <w:t xml:space="preserve">– </w:t>
      </w:r>
      <w:r>
        <w:rPr>
          <w:sz w:val="32"/>
          <w:szCs w:val="32"/>
          <w:rtl w:val="0"/>
          <w:lang w:val="en-US"/>
        </w:rPr>
        <w:t>12PM</w:t>
      </w:r>
    </w:p>
    <w:p>
      <w:pPr>
        <w:pStyle w:val="List Paragraph"/>
        <w:numPr>
          <w:ilvl w:val="0"/>
          <w:numId w:val="2"/>
        </w:numPr>
        <w:bidi w:val="0"/>
        <w:ind w:right="0"/>
        <w:jc w:val="left"/>
        <w:rPr>
          <w:sz w:val="32"/>
          <w:szCs w:val="32"/>
          <w:rtl w:val="0"/>
          <w:lang w:val="en-US"/>
        </w:rPr>
      </w:pPr>
      <w:r>
        <w:rPr>
          <w:sz w:val="32"/>
          <w:szCs w:val="32"/>
          <w:rtl w:val="0"/>
          <w:lang w:val="en-US"/>
        </w:rPr>
        <w:t>Lunch and Recess Break 12PM -1PM</w:t>
      </w:r>
    </w:p>
    <w:p>
      <w:pPr>
        <w:pStyle w:val="List Paragraph"/>
        <w:numPr>
          <w:ilvl w:val="0"/>
          <w:numId w:val="2"/>
        </w:numPr>
        <w:bidi w:val="0"/>
        <w:ind w:right="0"/>
        <w:jc w:val="left"/>
        <w:rPr>
          <w:sz w:val="32"/>
          <w:szCs w:val="32"/>
          <w:rtl w:val="0"/>
          <w:lang w:val="en-US"/>
        </w:rPr>
      </w:pPr>
      <w:r>
        <w:rPr>
          <w:sz w:val="32"/>
          <w:szCs w:val="32"/>
          <w:rtl w:val="0"/>
          <w:lang w:val="en-US"/>
        </w:rPr>
        <w:t xml:space="preserve">Afternoon Session 1PM </w:t>
      </w:r>
      <w:r>
        <w:rPr>
          <w:sz w:val="32"/>
          <w:szCs w:val="32"/>
          <w:rtl w:val="0"/>
          <w:lang w:val="en-US"/>
        </w:rPr>
        <w:t xml:space="preserve">– </w:t>
      </w:r>
      <w:r>
        <w:rPr>
          <w:sz w:val="32"/>
          <w:szCs w:val="32"/>
          <w:rtl w:val="0"/>
          <w:lang w:val="en-US"/>
        </w:rPr>
        <w:t>4PM</w:t>
      </w:r>
    </w:p>
    <w:p>
      <w:pPr>
        <w:pStyle w:val="Body A"/>
      </w:pPr>
    </w:p>
    <w:p>
      <w:pPr>
        <w:pStyle w:val="Body A"/>
        <w:rPr>
          <w:b w:val="1"/>
          <w:bCs w:val="1"/>
          <w:sz w:val="32"/>
          <w:szCs w:val="32"/>
          <w:u w:val="single"/>
        </w:rPr>
      </w:pP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Science Camp (Morning Session) </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July 22-25</w:t>
      </w:r>
      <w:r>
        <w:rPr>
          <w:rFonts w:ascii="Calibri" w:cs="Calibri" w:hAnsi="Calibri" w:eastAsia="Calibri"/>
          <w:b w:val="1"/>
          <w:bCs w:val="1"/>
          <w:sz w:val="32"/>
          <w:szCs w:val="32"/>
          <w:u w:val="single"/>
          <w:rtl w:val="0"/>
          <w:lang w:val="en-US"/>
        </w:rPr>
        <w:t xml:space="preserve"> </w:t>
      </w:r>
    </w:p>
    <w:p>
      <w:pPr>
        <w:pStyle w:val="Body A"/>
      </w:pPr>
    </w:p>
    <w:p>
      <w:pPr>
        <w:pStyle w:val="Body A"/>
        <w:rPr>
          <w:rFonts w:ascii="Calibri" w:cs="Calibri" w:hAnsi="Calibri" w:eastAsia="Calibri"/>
          <w:b w:val="1"/>
          <w:bCs w:val="1"/>
        </w:rPr>
      </w:pPr>
      <w:r>
        <w:rPr>
          <w:rtl w:val="0"/>
        </w:rPr>
        <w:t xml:space="preserve">Is it too hot outside and your child needs some indoor Science fun??  During this camp, your child will learn the basics of the Scientific Method using engaging </w:t>
      </w:r>
      <w:r>
        <w:rPr>
          <w:rtl w:val="0"/>
        </w:rPr>
        <w:t>“</w:t>
      </w:r>
      <w:r>
        <w:rPr>
          <w:rtl w:val="0"/>
        </w:rPr>
        <w:t xml:space="preserve">ooey gooey </w:t>
      </w:r>
      <w:r>
        <w:rPr>
          <w:rtl w:val="0"/>
        </w:rPr>
        <w:t xml:space="preserve">“ </w:t>
      </w:r>
      <w:r>
        <w:rPr>
          <w:rtl w:val="0"/>
        </w:rPr>
        <w:t xml:space="preserve">experiments  to spark their imaginations!  They will make slime, create their own ice cream, and even analyze their own cells under the microscope.   </w:t>
      </w:r>
    </w:p>
    <w:p>
      <w:pPr>
        <w:pStyle w:val="Body A"/>
      </w:pPr>
    </w:p>
    <w:p>
      <w:pPr>
        <w:pStyle w:val="Body A"/>
      </w:pPr>
      <w:r>
        <w:rPr>
          <w:rtl w:val="0"/>
          <w:lang w:val="fr-FR"/>
        </w:rPr>
        <w:t>Ages 1</w:t>
      </w:r>
      <w:r>
        <w:rPr>
          <w:vertAlign w:val="superscript"/>
          <w:rtl w:val="0"/>
          <w:lang w:val="en-US"/>
        </w:rPr>
        <w:t>st</w:t>
      </w:r>
      <w:r>
        <w:rPr>
          <w:rtl w:val="0"/>
          <w:lang w:val="en-US"/>
        </w:rPr>
        <w:t xml:space="preserve"> – </w:t>
      </w:r>
      <w:r>
        <w:rPr>
          <w:rtl w:val="0"/>
          <w:lang w:val="en-US"/>
        </w:rPr>
        <w:t>8</w:t>
      </w:r>
      <w:r>
        <w:rPr>
          <w:vertAlign w:val="superscript"/>
          <w:rtl w:val="0"/>
          <w:lang w:val="en-US"/>
        </w:rPr>
        <w:t>th</w:t>
      </w:r>
      <w:r>
        <w:rPr>
          <w:rtl w:val="0"/>
          <w:lang w:val="en-US"/>
        </w:rPr>
        <w:t xml:space="preserve"> Grade</w:t>
      </w:r>
    </w:p>
    <w:p>
      <w:pPr>
        <w:pStyle w:val="Body A"/>
      </w:pPr>
      <w:r>
        <w:rPr>
          <w:rtl w:val="0"/>
        </w:rPr>
        <w:t xml:space="preserve"> </w:t>
      </w:r>
    </w:p>
    <w:p>
      <w:pPr>
        <w:pStyle w:val="Body A"/>
        <w:rPr>
          <w:sz w:val="32"/>
          <w:szCs w:val="32"/>
          <w:u w:val="single"/>
        </w:rPr>
      </w:pP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Kid Chef Camp (Afternoon Session) </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July 15-18</w:t>
      </w:r>
    </w:p>
    <w:p>
      <w:pPr>
        <w:pStyle w:val="Body A"/>
        <w:rPr>
          <w:sz w:val="32"/>
          <w:szCs w:val="32"/>
        </w:rPr>
      </w:pPr>
    </w:p>
    <w:p>
      <w:pPr>
        <w:pStyle w:val="Body A"/>
      </w:pPr>
      <w:r>
        <w:rPr>
          <w:rtl w:val="0"/>
        </w:rPr>
        <w:t xml:space="preserve">Do you have a budding chef at home who loves to help in the kitchen?  Would you like for your child to not only learn some fun new things in the kitchen, but have some hidden math skills covered too?  This camp will incorporate the use of fractions, measuring, and number comprehension skills, all while baking fun goodies such as sand dollar cookies, cupcakes and more! </w:t>
      </w:r>
    </w:p>
    <w:p>
      <w:pPr>
        <w:pStyle w:val="Body A"/>
      </w:pPr>
    </w:p>
    <w:p>
      <w:pPr>
        <w:pStyle w:val="Body A"/>
        <w:rPr>
          <w:lang w:val="en-US"/>
        </w:rPr>
      </w:pPr>
      <w:r>
        <w:rPr>
          <w:rtl w:val="0"/>
          <w:lang w:val="fr-FR"/>
        </w:rPr>
        <w:t>Ages 1</w:t>
      </w:r>
      <w:r>
        <w:rPr>
          <w:vertAlign w:val="superscript"/>
          <w:rtl w:val="0"/>
          <w:lang w:val="en-US"/>
        </w:rPr>
        <w:t>st</w:t>
      </w:r>
      <w:r>
        <w:rPr>
          <w:rtl w:val="0"/>
          <w:lang w:val="en-US"/>
        </w:rPr>
        <w:t xml:space="preserve"> – </w:t>
      </w:r>
      <w:r>
        <w:rPr>
          <w:rtl w:val="0"/>
          <w:lang w:val="en-US"/>
        </w:rPr>
        <w:t>8</w:t>
      </w:r>
      <w:r>
        <w:rPr>
          <w:vertAlign w:val="superscript"/>
          <w:rtl w:val="0"/>
          <w:lang w:val="en-US"/>
        </w:rPr>
        <w:t>th</w:t>
      </w:r>
      <w:r>
        <w:rPr>
          <w:rtl w:val="0"/>
          <w:lang w:val="en-US"/>
        </w:rPr>
        <w:t xml:space="preserve"> Grade</w:t>
      </w:r>
    </w:p>
    <w:p>
      <w:pPr>
        <w:pStyle w:val="Body A"/>
      </w:pPr>
    </w:p>
    <w:p>
      <w:pPr>
        <w:pStyle w:val="Body A"/>
      </w:pPr>
      <w:r>
        <w:rPr>
          <w:rFonts w:ascii="Calibri" w:cs="Calibri" w:hAnsi="Calibri" w:eastAsia="Calibri"/>
          <w:b w:val="1"/>
          <w:bCs w:val="1"/>
          <w:sz w:val="32"/>
          <w:szCs w:val="32"/>
          <w:u w:val="single"/>
          <w:rtl w:val="0"/>
          <w:lang w:val="en-US"/>
        </w:rPr>
        <w:t>Floral Design $225 plus $15 supply fee</w:t>
      </w:r>
      <w:r>
        <w:rPr>
          <w:rFonts w:ascii="Calibri" w:cs="Calibri" w:hAnsi="Calibri" w:eastAsia="Calibri"/>
          <w:b w:val="1"/>
          <w:bCs w:val="1"/>
          <w:sz w:val="32"/>
          <w:szCs w:val="32"/>
          <w:u w:val="single"/>
        </w:rPr>
        <w:br w:type="textWrapping"/>
      </w:r>
      <w:r>
        <w:rPr>
          <w:rFonts w:ascii="Calibri" w:cs="Calibri" w:hAnsi="Calibri" w:eastAsia="Calibri"/>
          <w:b w:val="1"/>
          <w:bCs w:val="1"/>
          <w:sz w:val="32"/>
          <w:szCs w:val="32"/>
          <w:u w:val="single"/>
          <w:rtl w:val="0"/>
          <w:lang w:val="en-US"/>
        </w:rPr>
        <w:t>July 15-18 3-6th grade (10-12pm)</w:t>
      </w:r>
      <w:r>
        <w:rPr>
          <w:rFonts w:ascii="Calibri" w:cs="Calibri" w:hAnsi="Calibri" w:eastAsia="Calibri"/>
          <w:b w:val="1"/>
          <w:bCs w:val="1"/>
          <w:sz w:val="32"/>
          <w:szCs w:val="32"/>
          <w:u w:val="single"/>
          <w:rtl w:val="0"/>
          <w:lang w:val="en-US"/>
        </w:rPr>
        <w:t> </w:t>
        <w:br w:type="textWrapping"/>
      </w:r>
      <w:r>
        <w:rPr>
          <w:rFonts w:ascii="Calibri" w:cs="Calibri" w:hAnsi="Calibri" w:eastAsia="Calibri"/>
          <w:b w:val="1"/>
          <w:bCs w:val="1"/>
          <w:sz w:val="32"/>
          <w:szCs w:val="32"/>
          <w:u w:val="single"/>
          <w:rtl w:val="0"/>
          <w:lang w:val="en-US"/>
        </w:rPr>
        <w:t>Middle and High School (1-3pm)</w:t>
      </w:r>
    </w:p>
    <w:p>
      <w:pPr>
        <w:pStyle w:val="Body A"/>
        <w:rPr>
          <w:b w:val="1"/>
          <w:bCs w:val="1"/>
          <w:sz w:val="32"/>
          <w:szCs w:val="32"/>
          <w:u w:val="single"/>
        </w:rPr>
      </w:pP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Art / Multi Media $225 plus $15 supply fee</w:t>
      </w:r>
      <w:r>
        <w:rPr>
          <w:rFonts w:ascii="Calibri" w:cs="Calibri" w:hAnsi="Calibri" w:eastAsia="Calibri"/>
          <w:b w:val="1"/>
          <w:bCs w:val="1"/>
          <w:sz w:val="32"/>
          <w:szCs w:val="32"/>
          <w:u w:val="single"/>
        </w:rPr>
        <w:br w:type="textWrapping"/>
      </w:r>
      <w:r>
        <w:rPr>
          <w:rFonts w:ascii="Calibri" w:cs="Calibri" w:hAnsi="Calibri" w:eastAsia="Calibri"/>
          <w:b w:val="1"/>
          <w:bCs w:val="1"/>
          <w:sz w:val="32"/>
          <w:szCs w:val="32"/>
          <w:u w:val="single"/>
          <w:rtl w:val="0"/>
          <w:lang w:val="en-US"/>
        </w:rPr>
        <w:t>July 22-25 Elementary(10-12pm)</w:t>
      </w:r>
      <w:r>
        <w:rPr>
          <w:rFonts w:ascii="Calibri" w:cs="Calibri" w:hAnsi="Calibri" w:eastAsia="Calibri"/>
          <w:b w:val="1"/>
          <w:bCs w:val="1"/>
          <w:sz w:val="32"/>
          <w:szCs w:val="32"/>
          <w:u w:val="single"/>
          <w:rtl w:val="0"/>
          <w:lang w:val="en-US"/>
        </w:rPr>
        <w:t> </w:t>
        <w:br w:type="textWrapping"/>
      </w:r>
      <w:r>
        <w:rPr>
          <w:rFonts w:ascii="Calibri" w:cs="Calibri" w:hAnsi="Calibri" w:eastAsia="Calibri"/>
          <w:b w:val="1"/>
          <w:bCs w:val="1"/>
          <w:sz w:val="32"/>
          <w:szCs w:val="32"/>
          <w:u w:val="single"/>
          <w:rtl w:val="0"/>
          <w:lang w:val="en-US"/>
        </w:rPr>
        <w:t>Middle and High School (1-3pm)</w:t>
      </w:r>
    </w:p>
    <w:p>
      <w:pPr>
        <w:pStyle w:val="Body A"/>
        <w:rPr>
          <w:b w:val="1"/>
          <w:bCs w:val="1"/>
          <w:sz w:val="32"/>
          <w:szCs w:val="32"/>
          <w:u w:val="single"/>
        </w:rPr>
      </w:pP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Elementary Math Camp</w:t>
      </w:r>
      <w:r>
        <w:rPr>
          <w:rFonts w:ascii="Calibri" w:cs="Calibri" w:hAnsi="Calibri" w:eastAsia="Calibri"/>
          <w:b w:val="1"/>
          <w:bCs w:val="1"/>
          <w:sz w:val="32"/>
          <w:szCs w:val="32"/>
          <w:u w:val="single"/>
          <w:rtl w:val="0"/>
          <w:lang w:val="en-US"/>
        </w:rPr>
        <w:t> </w:t>
        <w:br w:type="textWrapping"/>
      </w:r>
      <w:r>
        <w:rPr>
          <w:rFonts w:ascii="Calibri" w:cs="Calibri" w:hAnsi="Calibri" w:eastAsia="Calibri"/>
          <w:b w:val="1"/>
          <w:bCs w:val="1"/>
          <w:sz w:val="32"/>
          <w:szCs w:val="32"/>
          <w:u w:val="single"/>
          <w:rtl w:val="0"/>
          <w:lang w:val="en-US"/>
        </w:rPr>
        <w:t>July 15-18 (9-11am) $225</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 </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Reading and Young Minds Book Club Camp (Morning Session)</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July 16, 18, 23, 25 </w:t>
      </w:r>
      <w:r>
        <w:rPr>
          <w:rFonts w:ascii="Calibri" w:cs="Calibri" w:hAnsi="Calibri" w:eastAsia="Calibri"/>
          <w:b w:val="1"/>
          <w:bCs w:val="1"/>
          <w:sz w:val="32"/>
          <w:szCs w:val="32"/>
          <w:u w:val="single"/>
          <w:rtl w:val="0"/>
          <w:lang w:val="en-US"/>
        </w:rPr>
        <w:t xml:space="preserve">– </w:t>
      </w:r>
      <w:r>
        <w:rPr>
          <w:rFonts w:ascii="Calibri" w:cs="Calibri" w:hAnsi="Calibri" w:eastAsia="Calibri"/>
          <w:b w:val="1"/>
          <w:bCs w:val="1"/>
          <w:sz w:val="32"/>
          <w:szCs w:val="32"/>
          <w:u w:val="single"/>
          <w:rtl w:val="0"/>
          <w:lang w:val="en-US"/>
        </w:rPr>
        <w:t xml:space="preserve">$250 for 2 weeks Tuesday/Thursday  </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**Limit 4 kids per level**</w:t>
      </w:r>
    </w:p>
    <w:p>
      <w:pPr>
        <w:pStyle w:val="Body A"/>
      </w:pPr>
    </w:p>
    <w:p>
      <w:pPr>
        <w:pStyle w:val="Body A"/>
        <w:rPr>
          <w:rFonts w:ascii="Calibri" w:cs="Calibri" w:hAnsi="Calibri" w:eastAsia="Calibri"/>
          <w:b w:val="1"/>
          <w:bCs w:val="1"/>
        </w:rPr>
      </w:pPr>
      <w:r>
        <w:rPr>
          <w:rFonts w:ascii="Calibri" w:cs="Calibri" w:hAnsi="Calibri" w:eastAsia="Calibri"/>
          <w:b w:val="1"/>
          <w:bCs w:val="1"/>
          <w:rtl w:val="0"/>
          <w:lang w:val="en-US"/>
        </w:rPr>
        <w:t>Early Reader/Reluctant Reader</w:t>
      </w:r>
    </w:p>
    <w:p>
      <w:pPr>
        <w:pStyle w:val="Body A"/>
      </w:pPr>
      <w:r>
        <w:rPr>
          <w:rtl w:val="0"/>
        </w:rPr>
        <w:t xml:space="preserve">We strive at Inspire to meet the reader where they are at,and help build them up for success.  We will have groups sorted out from the Early Reader, to the Reluctant Reader all the way up to our Gifted Readers.  For our Early and Reluctant readers, we will be breaking up into small groups where we will build their reading confidence, comprehension, all while making it FUN.  </w:t>
      </w:r>
    </w:p>
    <w:p>
      <w:pPr>
        <w:pStyle w:val="Body A"/>
      </w:pPr>
    </w:p>
    <w:p>
      <w:pPr>
        <w:pStyle w:val="Body A"/>
      </w:pPr>
      <w:r>
        <w:rPr>
          <w:rFonts w:ascii="Calibri" w:cs="Calibri" w:hAnsi="Calibri" w:eastAsia="Calibri"/>
          <w:b w:val="1"/>
          <w:bCs w:val="1"/>
          <w:rtl w:val="0"/>
          <w:lang w:val="en-US"/>
        </w:rPr>
        <w:t>Older/Gifted Group</w:t>
      </w:r>
      <w:r>
        <w:rPr>
          <w:lang w:val="en-US"/>
        </w:rPr>
        <w:br w:type="textWrapping"/>
      </w:r>
      <w:r>
        <w:rPr>
          <w:rtl w:val="0"/>
          <w:lang w:val="en-US"/>
        </w:rPr>
        <w:t xml:space="preserve">For our older and gifted group, we will have a Young Minds Book Club.  This will be a great place to read the designated book, </w:t>
      </w:r>
      <w:r>
        <w:rPr>
          <w:u w:val="single"/>
          <w:rtl w:val="0"/>
          <w:lang w:val="it-IT"/>
        </w:rPr>
        <w:t>Uglies,</w:t>
      </w:r>
      <w:r>
        <w:rPr>
          <w:rtl w:val="0"/>
          <w:lang w:val="en-US"/>
        </w:rPr>
        <w:t xml:space="preserve"> at home independently, then come into class and discuss their thoughts and ideas with the group.  We will have a teacher lead class which will challenge their comprehension skills, while helping them think </w:t>
      </w:r>
      <w:r>
        <w:rPr>
          <w:rtl w:val="0"/>
          <w:lang w:val="en-US"/>
        </w:rPr>
        <w:t>“</w:t>
      </w:r>
      <w:r>
        <w:rPr>
          <w:rtl w:val="0"/>
          <w:lang w:val="en-US"/>
        </w:rPr>
        <w:t>Outside the Box</w:t>
      </w:r>
      <w:r>
        <w:rPr>
          <w:rtl w:val="0"/>
          <w:lang w:val="en-US"/>
        </w:rPr>
        <w:t>”</w:t>
      </w:r>
      <w:r>
        <w:rPr>
          <w:rtl w:val="0"/>
          <w:lang w:val="en-US"/>
        </w:rPr>
        <w:t xml:space="preserve">. </w:t>
      </w:r>
    </w:p>
    <w:p>
      <w:pPr>
        <w:pStyle w:val="Body A"/>
      </w:pPr>
    </w:p>
    <w:p>
      <w:pPr>
        <w:pStyle w:val="Body A"/>
        <w:rPr>
          <w:rFonts w:ascii="Calibri" w:cs="Calibri" w:hAnsi="Calibri" w:eastAsia="Calibri"/>
          <w:b w:val="1"/>
          <w:bCs w:val="1"/>
          <w:sz w:val="44"/>
          <w:szCs w:val="44"/>
        </w:rPr>
      </w:pPr>
      <w:r>
        <w:rPr>
          <w:rFonts w:ascii="Calibri" w:cs="Calibri" w:hAnsi="Calibri" w:eastAsia="Calibri"/>
          <w:b w:val="1"/>
          <w:bCs w:val="1"/>
          <w:sz w:val="44"/>
          <w:szCs w:val="44"/>
          <w:rtl w:val="0"/>
          <w:lang w:val="en-US"/>
        </w:rPr>
        <w:t>**</w:t>
      </w:r>
      <w:r>
        <w:rPr>
          <w:color w:val="000000"/>
          <w:sz w:val="36"/>
          <w:szCs w:val="36"/>
          <w:u w:color="000000"/>
          <w:rtl w:val="0"/>
          <w:lang w:val="en-US"/>
        </w:rPr>
        <w:t>These camps will be limited to 4 students each level.</w:t>
      </w:r>
      <w:r>
        <w:rPr>
          <w:rFonts w:ascii="Calibri" w:cs="Calibri" w:hAnsi="Calibri" w:eastAsia="Calibri"/>
          <w:b w:val="1"/>
          <w:bCs w:val="1"/>
          <w:sz w:val="44"/>
          <w:szCs w:val="44"/>
          <w:rtl w:val="0"/>
          <w:lang w:val="en-US"/>
        </w:rPr>
        <w:t>**</w:t>
      </w:r>
    </w:p>
    <w:p>
      <w:pPr>
        <w:pStyle w:val="Body A"/>
        <w:rPr>
          <w:rFonts w:ascii="Calibri" w:cs="Calibri" w:hAnsi="Calibri" w:eastAsia="Calibri"/>
          <w:b w:val="1"/>
          <w:bCs w:val="1"/>
          <w:sz w:val="44"/>
          <w:szCs w:val="44"/>
        </w:rPr>
      </w:pPr>
    </w:p>
    <w:p>
      <w:pPr>
        <w:pStyle w:val="Body A"/>
        <w:rPr>
          <w:rFonts w:ascii="Calibri" w:cs="Calibri" w:hAnsi="Calibri" w:eastAsia="Calibri"/>
          <w:b w:val="1"/>
          <w:bCs w:val="1"/>
          <w:sz w:val="44"/>
          <w:szCs w:val="44"/>
        </w:rPr>
      </w:pPr>
    </w:p>
    <w:p>
      <w:pPr>
        <w:pStyle w:val="Body A"/>
      </w:pPr>
    </w:p>
    <w:p>
      <w:pPr>
        <w:pStyle w:val="Body A"/>
        <w:jc w:val="center"/>
        <w:rPr>
          <w:sz w:val="36"/>
          <w:szCs w:val="36"/>
        </w:rPr>
      </w:pPr>
      <w:r>
        <w:rPr>
          <w:sz w:val="44"/>
          <w:szCs w:val="44"/>
          <w:rtl w:val="0"/>
          <w:lang w:val="en-US"/>
        </w:rPr>
        <w:t>August Camp</w:t>
      </w:r>
    </w:p>
    <w:p>
      <w:pPr>
        <w:pStyle w:val="Body A"/>
        <w:rPr>
          <w:b w:val="1"/>
          <w:bCs w:val="1"/>
          <w:sz w:val="32"/>
          <w:szCs w:val="32"/>
        </w:rPr>
      </w:pP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ACT/SAT Prep Readiness </w:t>
      </w:r>
      <w:r>
        <w:rPr>
          <w:rFonts w:ascii="Calibri" w:cs="Calibri" w:hAnsi="Calibri" w:eastAsia="Calibri"/>
          <w:b w:val="1"/>
          <w:bCs w:val="1"/>
          <w:sz w:val="32"/>
          <w:szCs w:val="32"/>
          <w:u w:val="single"/>
          <w:rtl w:val="0"/>
          <w:lang w:val="en-US"/>
        </w:rPr>
        <w:t xml:space="preserve">– </w:t>
      </w:r>
      <w:r>
        <w:rPr>
          <w:rFonts w:ascii="Calibri" w:cs="Calibri" w:hAnsi="Calibri" w:eastAsia="Calibri"/>
          <w:b w:val="1"/>
          <w:bCs w:val="1"/>
          <w:sz w:val="32"/>
          <w:szCs w:val="32"/>
          <w:u w:val="single"/>
          <w:rtl w:val="0"/>
          <w:lang w:val="en-US"/>
        </w:rPr>
        <w:t xml:space="preserve">9AM </w:t>
      </w:r>
      <w:r>
        <w:rPr>
          <w:rFonts w:ascii="Calibri" w:cs="Calibri" w:hAnsi="Calibri" w:eastAsia="Calibri"/>
          <w:b w:val="1"/>
          <w:bCs w:val="1"/>
          <w:sz w:val="32"/>
          <w:szCs w:val="32"/>
          <w:u w:val="single"/>
          <w:rtl w:val="0"/>
          <w:lang w:val="en-US"/>
        </w:rPr>
        <w:t xml:space="preserve">– </w:t>
      </w:r>
      <w:r>
        <w:rPr>
          <w:rFonts w:ascii="Calibri" w:cs="Calibri" w:hAnsi="Calibri" w:eastAsia="Calibri"/>
          <w:b w:val="1"/>
          <w:bCs w:val="1"/>
          <w:sz w:val="32"/>
          <w:szCs w:val="32"/>
          <w:u w:val="single"/>
          <w:rtl w:val="0"/>
          <w:lang w:val="en-US"/>
        </w:rPr>
        <w:t xml:space="preserve">12PM </w:t>
      </w:r>
    </w:p>
    <w:p>
      <w:pPr>
        <w:pStyle w:val="Body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August 5 </w:t>
      </w:r>
      <w:r>
        <w:rPr>
          <w:rFonts w:ascii="Calibri" w:cs="Calibri" w:hAnsi="Calibri" w:eastAsia="Calibri"/>
          <w:b w:val="1"/>
          <w:bCs w:val="1"/>
          <w:sz w:val="32"/>
          <w:szCs w:val="32"/>
          <w:u w:val="single"/>
          <w:rtl w:val="0"/>
          <w:lang w:val="en-US"/>
        </w:rPr>
        <w:t xml:space="preserve">– </w:t>
      </w:r>
      <w:r>
        <w:rPr>
          <w:rFonts w:ascii="Calibri" w:cs="Calibri" w:hAnsi="Calibri" w:eastAsia="Calibri"/>
          <w:b w:val="1"/>
          <w:bCs w:val="1"/>
          <w:sz w:val="32"/>
          <w:szCs w:val="32"/>
          <w:u w:val="single"/>
          <w:rtl w:val="0"/>
          <w:lang w:val="en-US"/>
        </w:rPr>
        <w:t>8 $250 **High School Students Only**</w:t>
      </w:r>
    </w:p>
    <w:p>
      <w:pPr>
        <w:pStyle w:val="Body A"/>
      </w:pPr>
      <w:r>
        <w:rPr>
          <w:rFonts w:ascii="Calibri" w:cs="Calibri" w:hAnsi="Calibri" w:eastAsia="Calibri"/>
          <w:b w:val="1"/>
          <w:bCs w:val="1"/>
          <w:sz w:val="32"/>
          <w:szCs w:val="32"/>
          <w:u w:val="single"/>
          <w:rtl w:val="0"/>
          <w:lang w:val="en-US"/>
        </w:rPr>
        <w:t xml:space="preserve">Option to meet for follow up private 1 on 1 session: $60/hour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wp:inline distT="0" distB="0" distL="0" distR="0">
          <wp:extent cx="1284534" cy="992222"/>
          <wp:effectExtent l="0" t="0" r="0" b="0"/>
          <wp:docPr id="1073741825" name="officeArt object" descr="logo.jpeg"/>
          <wp:cNvGraphicFramePr/>
          <a:graphic xmlns:a="http://schemas.openxmlformats.org/drawingml/2006/main">
            <a:graphicData uri="http://schemas.openxmlformats.org/drawingml/2006/picture">
              <pic:pic xmlns:pic="http://schemas.openxmlformats.org/drawingml/2006/picture">
                <pic:nvPicPr>
                  <pic:cNvPr id="1073741825" name="logo.jpeg" descr="logo.jpeg"/>
                  <pic:cNvPicPr>
                    <a:picLocks noChangeAspect="1"/>
                  </pic:cNvPicPr>
                </pic:nvPicPr>
                <pic:blipFill>
                  <a:blip r:embed="rId1">
                    <a:extLst/>
                  </a:blip>
                  <a:stretch>
                    <a:fillRect/>
                  </a:stretch>
                </pic:blipFill>
                <pic:spPr>
                  <a:xfrm>
                    <a:off x="0" y="0"/>
                    <a:ext cx="1284534" cy="99222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